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5FD" w:rsidRPr="009725FD" w:rsidRDefault="009725FD" w:rsidP="009725F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B5A6E">
        <w:rPr>
          <w:rFonts w:ascii="Times New Roman" w:hAnsi="Times New Roman" w:cs="Times New Roman"/>
          <w:sz w:val="28"/>
          <w:szCs w:val="28"/>
        </w:rPr>
        <w:t>МАЛОКРАСНОЯРСКОГО</w:t>
      </w:r>
      <w:r w:rsidRPr="009725F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725FD" w:rsidRPr="009725FD" w:rsidRDefault="009725FD" w:rsidP="009725F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>КЫШТОВСКОГО РАЙОНА НОВОСИБИРСКОЙ ОБЛАСТИ</w:t>
      </w:r>
    </w:p>
    <w:p w:rsidR="009725FD" w:rsidRPr="009725FD" w:rsidRDefault="009725FD" w:rsidP="009725F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9725FD" w:rsidRPr="009725FD" w:rsidRDefault="009725FD" w:rsidP="009725FD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9725FD" w:rsidRPr="009725FD" w:rsidRDefault="009725FD" w:rsidP="009725FD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>РЕШЕНИЕ</w:t>
      </w:r>
    </w:p>
    <w:p w:rsidR="009725FD" w:rsidRPr="009725FD" w:rsidRDefault="005B5A6E" w:rsidP="009725F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(шестьдесят четвёртая сессия</w:t>
      </w:r>
      <w:r w:rsidR="009725FD" w:rsidRPr="009725FD">
        <w:rPr>
          <w:rFonts w:ascii="Times New Roman" w:hAnsi="Times New Roman" w:cs="Times New Roman"/>
          <w:sz w:val="28"/>
          <w:szCs w:val="28"/>
        </w:rPr>
        <w:t>)</w:t>
      </w:r>
    </w:p>
    <w:p w:rsidR="009725FD" w:rsidRPr="009725FD" w:rsidRDefault="009725FD" w:rsidP="009725F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725FD" w:rsidRPr="009725FD" w:rsidRDefault="009725FD" w:rsidP="009725F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725FD" w:rsidRPr="009725FD" w:rsidRDefault="0002798D" w:rsidP="009725F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</w:t>
      </w:r>
      <w:r w:rsidR="009725FD" w:rsidRPr="009725FD">
        <w:rPr>
          <w:rFonts w:ascii="Times New Roman" w:hAnsi="Times New Roman" w:cs="Times New Roman"/>
          <w:sz w:val="28"/>
          <w:szCs w:val="28"/>
        </w:rPr>
        <w:t xml:space="preserve">.10.2019г.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2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25FD" w:rsidRPr="009725FD" w:rsidRDefault="009725FD" w:rsidP="0002798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9725FD">
        <w:rPr>
          <w:rFonts w:ascii="Times New Roman" w:hAnsi="Times New Roman" w:cs="Times New Roman"/>
          <w:sz w:val="28"/>
          <w:szCs w:val="28"/>
        </w:rPr>
        <w:t>утверждении  муниципальной</w:t>
      </w:r>
      <w:proofErr w:type="gramEnd"/>
      <w:r w:rsidRPr="009725FD">
        <w:rPr>
          <w:rFonts w:ascii="Times New Roman" w:hAnsi="Times New Roman" w:cs="Times New Roman"/>
          <w:sz w:val="28"/>
          <w:szCs w:val="28"/>
        </w:rPr>
        <w:t xml:space="preserve"> программы «Паспортизация  автомобильных дорог общего пользования местного значения  </w:t>
      </w:r>
      <w:proofErr w:type="spellStart"/>
      <w:r w:rsidR="005B5A6E">
        <w:rPr>
          <w:rFonts w:ascii="Times New Roman" w:hAnsi="Times New Roman" w:cs="Times New Roman"/>
          <w:sz w:val="28"/>
          <w:szCs w:val="28"/>
        </w:rPr>
        <w:t>Малокрасноярского</w:t>
      </w:r>
      <w:proofErr w:type="spellEnd"/>
      <w:r w:rsidRPr="009725F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725FD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9725F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9725FD" w:rsidRPr="009725FD" w:rsidRDefault="009725FD" w:rsidP="0002798D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725F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</w:t>
      </w:r>
      <w:proofErr w:type="gramStart"/>
      <w:r w:rsidRPr="009725FD">
        <w:rPr>
          <w:rFonts w:ascii="Times New Roman" w:hAnsi="Times New Roman" w:cs="Times New Roman"/>
          <w:sz w:val="28"/>
          <w:szCs w:val="28"/>
        </w:rPr>
        <w:t>законом  от</w:t>
      </w:r>
      <w:proofErr w:type="gramEnd"/>
      <w:r w:rsidRPr="009725FD">
        <w:rPr>
          <w:rFonts w:ascii="Times New Roman" w:hAnsi="Times New Roman" w:cs="Times New Roman"/>
          <w:sz w:val="28"/>
          <w:szCs w:val="28"/>
        </w:rPr>
        <w:t xml:space="preserve"> 08.11.2007 г. № 257-ФЗ «Об автомобильных дорогах  и о дорожной деятельности в Российской Федерации и о внесении изменений в отдельные законодательные акты Российской Федерации», Уставом </w:t>
      </w:r>
      <w:proofErr w:type="spellStart"/>
      <w:r w:rsidR="005B5A6E">
        <w:rPr>
          <w:rFonts w:ascii="Times New Roman" w:hAnsi="Times New Roman" w:cs="Times New Roman"/>
          <w:sz w:val="28"/>
          <w:szCs w:val="28"/>
        </w:rPr>
        <w:t>Малокрасноярского</w:t>
      </w:r>
      <w:proofErr w:type="spellEnd"/>
      <w:r w:rsidRPr="009725F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725FD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9725F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 </w:t>
      </w:r>
      <w:proofErr w:type="spellStart"/>
      <w:r w:rsidR="005B5A6E">
        <w:rPr>
          <w:rFonts w:ascii="Times New Roman" w:hAnsi="Times New Roman" w:cs="Times New Roman"/>
          <w:sz w:val="28"/>
          <w:szCs w:val="28"/>
        </w:rPr>
        <w:t>Малокрасноярского</w:t>
      </w:r>
      <w:proofErr w:type="spellEnd"/>
      <w:r w:rsidRPr="009725F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725FD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9725FD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725FD" w:rsidRPr="009725FD" w:rsidRDefault="009725FD" w:rsidP="0002798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9725FD" w:rsidRPr="009725FD" w:rsidRDefault="009725FD" w:rsidP="0002798D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 xml:space="preserve">1.Утвердить </w:t>
      </w:r>
      <w:proofErr w:type="gramStart"/>
      <w:r w:rsidRPr="009725FD">
        <w:rPr>
          <w:rFonts w:ascii="Times New Roman" w:hAnsi="Times New Roman" w:cs="Times New Roman"/>
          <w:sz w:val="28"/>
          <w:szCs w:val="28"/>
        </w:rPr>
        <w:t>муниципальную  программу</w:t>
      </w:r>
      <w:proofErr w:type="gramEnd"/>
      <w:r w:rsidRPr="009725FD">
        <w:rPr>
          <w:rFonts w:ascii="Times New Roman" w:hAnsi="Times New Roman" w:cs="Times New Roman"/>
          <w:sz w:val="28"/>
          <w:szCs w:val="28"/>
        </w:rPr>
        <w:t xml:space="preserve"> «Паспортизация автомобильных дорог общего пользования местного значения </w:t>
      </w:r>
      <w:proofErr w:type="spellStart"/>
      <w:r w:rsidR="005B5A6E">
        <w:rPr>
          <w:rFonts w:ascii="Times New Roman" w:hAnsi="Times New Roman" w:cs="Times New Roman"/>
          <w:sz w:val="28"/>
          <w:szCs w:val="28"/>
        </w:rPr>
        <w:t>Малокрасноярского</w:t>
      </w:r>
      <w:proofErr w:type="spellEnd"/>
      <w:r w:rsidRPr="009725F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725FD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9725F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9725FD" w:rsidRPr="009725FD" w:rsidRDefault="009725FD" w:rsidP="0002798D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 xml:space="preserve">2.Контроль за исполнением настоящего </w:t>
      </w:r>
      <w:proofErr w:type="gramStart"/>
      <w:r w:rsidRPr="009725FD">
        <w:rPr>
          <w:rFonts w:ascii="Times New Roman" w:hAnsi="Times New Roman" w:cs="Times New Roman"/>
          <w:sz w:val="28"/>
          <w:szCs w:val="28"/>
        </w:rPr>
        <w:t>Решения  возложить</w:t>
      </w:r>
      <w:proofErr w:type="gramEnd"/>
      <w:r w:rsidRPr="009725FD">
        <w:rPr>
          <w:rFonts w:ascii="Times New Roman" w:hAnsi="Times New Roman" w:cs="Times New Roman"/>
          <w:sz w:val="28"/>
          <w:szCs w:val="28"/>
        </w:rPr>
        <w:t xml:space="preserve"> на  главу  администрации </w:t>
      </w:r>
      <w:proofErr w:type="spellStart"/>
      <w:r w:rsidR="005B5A6E">
        <w:rPr>
          <w:rFonts w:ascii="Times New Roman" w:hAnsi="Times New Roman" w:cs="Times New Roman"/>
          <w:sz w:val="28"/>
          <w:szCs w:val="28"/>
        </w:rPr>
        <w:t>Малокрасноярского</w:t>
      </w:r>
      <w:proofErr w:type="spellEnd"/>
      <w:r w:rsidRPr="009725F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C5D16">
        <w:rPr>
          <w:rFonts w:ascii="Times New Roman" w:hAnsi="Times New Roman" w:cs="Times New Roman"/>
          <w:sz w:val="28"/>
          <w:szCs w:val="28"/>
        </w:rPr>
        <w:t>.</w:t>
      </w:r>
      <w:r w:rsidRPr="009725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25FD" w:rsidRPr="009725FD" w:rsidRDefault="009725FD" w:rsidP="0002798D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 xml:space="preserve">3.  </w:t>
      </w:r>
      <w:r w:rsidRPr="009725FD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 периодическом печ</w:t>
      </w:r>
      <w:r w:rsidR="005B5A6E">
        <w:rPr>
          <w:rFonts w:ascii="Times New Roman" w:hAnsi="Times New Roman" w:cs="Times New Roman"/>
          <w:bCs/>
          <w:sz w:val="28"/>
          <w:szCs w:val="28"/>
        </w:rPr>
        <w:t>атном издании "</w:t>
      </w:r>
      <w:proofErr w:type="spellStart"/>
      <w:r w:rsidR="005B5A6E">
        <w:rPr>
          <w:rFonts w:ascii="Times New Roman" w:hAnsi="Times New Roman" w:cs="Times New Roman"/>
          <w:bCs/>
          <w:sz w:val="28"/>
          <w:szCs w:val="28"/>
        </w:rPr>
        <w:t>Малокрасноярский</w:t>
      </w:r>
      <w:proofErr w:type="spellEnd"/>
      <w:r w:rsidRPr="009725FD">
        <w:rPr>
          <w:rFonts w:ascii="Times New Roman" w:hAnsi="Times New Roman" w:cs="Times New Roman"/>
          <w:bCs/>
          <w:sz w:val="28"/>
          <w:szCs w:val="28"/>
        </w:rPr>
        <w:t xml:space="preserve"> Вестник" и разместить на официальном сайте администрации </w:t>
      </w:r>
      <w:proofErr w:type="spellStart"/>
      <w:r w:rsidR="005B5A6E">
        <w:rPr>
          <w:rFonts w:ascii="Times New Roman" w:hAnsi="Times New Roman" w:cs="Times New Roman"/>
          <w:bCs/>
          <w:sz w:val="28"/>
          <w:szCs w:val="28"/>
        </w:rPr>
        <w:t>Малокрасноярского</w:t>
      </w:r>
      <w:proofErr w:type="spellEnd"/>
      <w:r w:rsidRPr="009725FD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9725FD">
        <w:rPr>
          <w:rFonts w:ascii="Times New Roman" w:hAnsi="Times New Roman" w:cs="Times New Roman"/>
          <w:bCs/>
          <w:sz w:val="28"/>
          <w:szCs w:val="28"/>
        </w:rPr>
        <w:t>Кыштовского</w:t>
      </w:r>
      <w:proofErr w:type="spellEnd"/>
      <w:r w:rsidRPr="009725FD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области.</w:t>
      </w:r>
    </w:p>
    <w:p w:rsidR="009725FD" w:rsidRPr="009725FD" w:rsidRDefault="009725FD" w:rsidP="0002798D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опубликования</w:t>
      </w:r>
    </w:p>
    <w:p w:rsidR="009725FD" w:rsidRPr="009725FD" w:rsidRDefault="009725FD" w:rsidP="0002798D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6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176"/>
      </w:tblGrid>
      <w:tr w:rsidR="009725FD" w:rsidRPr="009725FD" w:rsidTr="009725FD">
        <w:trPr>
          <w:tblCellSpacing w:w="0" w:type="dxa"/>
        </w:trPr>
        <w:tc>
          <w:tcPr>
            <w:tcW w:w="5387" w:type="dxa"/>
            <w:shd w:val="clear" w:color="auto" w:fill="FFFFFF"/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76" w:type="dxa"/>
            <w:shd w:val="clear" w:color="auto" w:fill="FFFFFF"/>
          </w:tcPr>
          <w:p w:rsidR="009725FD" w:rsidRPr="009725FD" w:rsidRDefault="009725FD" w:rsidP="009725FD">
            <w:pPr>
              <w:pStyle w:val="a6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</w:tr>
    </w:tbl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9725FD" w:rsidRPr="009725FD" w:rsidRDefault="005B5A6E" w:rsidP="009725FD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Малокрасноярского</w:t>
      </w:r>
      <w:proofErr w:type="spellEnd"/>
      <w:r w:rsidR="009725FD" w:rsidRPr="009725F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 xml:space="preserve">Кыштовского района Новосибирской области        </w:t>
      </w:r>
      <w:r w:rsidR="005B5A6E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5B5A6E">
        <w:rPr>
          <w:rFonts w:ascii="Times New Roman" w:hAnsi="Times New Roman" w:cs="Times New Roman"/>
          <w:sz w:val="28"/>
          <w:szCs w:val="28"/>
        </w:rPr>
        <w:t>Л.А.Коваренко</w:t>
      </w:r>
      <w:proofErr w:type="spellEnd"/>
      <w:r w:rsidRPr="009725F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B5A6E">
        <w:rPr>
          <w:rFonts w:ascii="Times New Roman" w:hAnsi="Times New Roman" w:cs="Times New Roman"/>
          <w:sz w:val="28"/>
          <w:szCs w:val="28"/>
        </w:rPr>
        <w:t>Малокрасноярского</w:t>
      </w:r>
      <w:proofErr w:type="spellEnd"/>
      <w:r w:rsidRPr="009725F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9725FD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9725F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</w:t>
      </w:r>
      <w:r w:rsidR="005B5A6E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5B5A6E">
        <w:rPr>
          <w:rFonts w:ascii="Times New Roman" w:hAnsi="Times New Roman" w:cs="Times New Roman"/>
          <w:sz w:val="28"/>
          <w:szCs w:val="28"/>
        </w:rPr>
        <w:t>И.М.Липовский</w:t>
      </w:r>
      <w:proofErr w:type="spellEnd"/>
      <w:r w:rsidRPr="009725FD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725FD" w:rsidRPr="009725FD" w:rsidRDefault="009725FD" w:rsidP="009725F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725FD">
        <w:rPr>
          <w:rStyle w:val="s1"/>
          <w:bCs/>
          <w:color w:val="000000"/>
          <w:sz w:val="28"/>
          <w:szCs w:val="28"/>
        </w:rPr>
        <w:lastRenderedPageBreak/>
        <w:t>Утвержден:</w:t>
      </w:r>
    </w:p>
    <w:p w:rsidR="009725FD" w:rsidRPr="009725FD" w:rsidRDefault="005B5A6E" w:rsidP="009725F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64</w:t>
      </w:r>
      <w:r w:rsidR="009725FD" w:rsidRPr="009725FD">
        <w:rPr>
          <w:rFonts w:ascii="Times New Roman" w:hAnsi="Times New Roman" w:cs="Times New Roman"/>
          <w:sz w:val="28"/>
          <w:szCs w:val="28"/>
        </w:rPr>
        <w:t xml:space="preserve">-й сессии </w:t>
      </w:r>
    </w:p>
    <w:p w:rsidR="009725FD" w:rsidRPr="009725FD" w:rsidRDefault="009725FD" w:rsidP="009725F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9725FD" w:rsidRPr="009725FD" w:rsidRDefault="009725FD" w:rsidP="009725F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A6E">
        <w:rPr>
          <w:rFonts w:ascii="Times New Roman" w:hAnsi="Times New Roman" w:cs="Times New Roman"/>
          <w:sz w:val="28"/>
          <w:szCs w:val="28"/>
        </w:rPr>
        <w:t>Малокрасноярского</w:t>
      </w:r>
      <w:proofErr w:type="spellEnd"/>
      <w:r w:rsidRPr="009725F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725FD" w:rsidRPr="009725FD" w:rsidRDefault="009725FD" w:rsidP="009725F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 xml:space="preserve">Кыштовского района </w:t>
      </w:r>
    </w:p>
    <w:p w:rsidR="009725FD" w:rsidRPr="009725FD" w:rsidRDefault="009725FD" w:rsidP="009725F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9725FD" w:rsidRPr="009725FD" w:rsidRDefault="00CC5D16" w:rsidP="009725F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30.10.2019 г. № 2</w:t>
      </w:r>
      <w:r w:rsidR="009725FD" w:rsidRPr="00972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25FD" w:rsidRPr="009725FD" w:rsidRDefault="009725FD" w:rsidP="009725F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>Муниципальная  программа</w:t>
      </w:r>
    </w:p>
    <w:p w:rsidR="009725FD" w:rsidRPr="009725FD" w:rsidRDefault="009725FD" w:rsidP="009725FD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 xml:space="preserve">«Паспортизация автомобильных дорог общего пользования местного значения   </w:t>
      </w:r>
      <w:proofErr w:type="spellStart"/>
      <w:r w:rsidR="005B5A6E">
        <w:rPr>
          <w:rFonts w:ascii="Times New Roman" w:hAnsi="Times New Roman" w:cs="Times New Roman"/>
          <w:sz w:val="28"/>
          <w:szCs w:val="28"/>
        </w:rPr>
        <w:t>Малокрасноярского</w:t>
      </w:r>
      <w:proofErr w:type="spellEnd"/>
      <w:r w:rsidRPr="009725F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725FD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9725F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9725FD" w:rsidRPr="009725FD" w:rsidRDefault="009725FD" w:rsidP="009725FD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725FD" w:rsidRPr="009725FD" w:rsidRDefault="009725FD" w:rsidP="009725FD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>ПАСПОРТ</w:t>
      </w:r>
    </w:p>
    <w:p w:rsidR="009725FD" w:rsidRPr="009725FD" w:rsidRDefault="009725FD" w:rsidP="009725FD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725FD"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 w:rsidRPr="009725FD">
        <w:rPr>
          <w:rFonts w:ascii="Times New Roman" w:hAnsi="Times New Roman" w:cs="Times New Roman"/>
          <w:sz w:val="28"/>
          <w:szCs w:val="28"/>
        </w:rPr>
        <w:t xml:space="preserve"> «Паспортизация автомобильных дорог общего пользования местного значения  </w:t>
      </w:r>
      <w:proofErr w:type="spellStart"/>
      <w:r w:rsidR="005B5A6E">
        <w:rPr>
          <w:rFonts w:ascii="Times New Roman" w:hAnsi="Times New Roman" w:cs="Times New Roman"/>
          <w:sz w:val="28"/>
          <w:szCs w:val="28"/>
        </w:rPr>
        <w:t>Малокрасноярского</w:t>
      </w:r>
      <w:proofErr w:type="spellEnd"/>
      <w:r w:rsidRPr="009725F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725FD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9725F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9"/>
        <w:gridCol w:w="6594"/>
      </w:tblGrid>
      <w:tr w:rsidR="009725FD" w:rsidRPr="009725FD" w:rsidTr="009725FD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Паспортизация автомобильных дорог общего пользования местного значения </w:t>
            </w:r>
            <w:proofErr w:type="spellStart"/>
            <w:r w:rsidR="005B5A6E">
              <w:rPr>
                <w:rFonts w:ascii="Times New Roman" w:hAnsi="Times New Roman" w:cs="Times New Roman"/>
                <w:sz w:val="28"/>
                <w:szCs w:val="28"/>
              </w:rPr>
              <w:t>Малокрасноярского</w:t>
            </w:r>
            <w:proofErr w:type="spellEnd"/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Кыштовского</w:t>
            </w:r>
            <w:proofErr w:type="spellEnd"/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</w:t>
            </w:r>
            <w:proofErr w:type="gramStart"/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области»   </w:t>
            </w:r>
            <w:proofErr w:type="gramEnd"/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</w:p>
        </w:tc>
      </w:tr>
      <w:tr w:rsidR="009725FD" w:rsidRPr="009725FD" w:rsidTr="009725FD">
        <w:trPr>
          <w:trHeight w:val="83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="005B5A6E">
              <w:rPr>
                <w:rFonts w:ascii="Times New Roman" w:hAnsi="Times New Roman" w:cs="Times New Roman"/>
                <w:sz w:val="28"/>
                <w:szCs w:val="28"/>
              </w:rPr>
              <w:t>Малокрасноярского</w:t>
            </w:r>
            <w:proofErr w:type="spellEnd"/>
            <w:proofErr w:type="gramEnd"/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Кыштовского</w:t>
            </w:r>
            <w:proofErr w:type="spellEnd"/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9725FD" w:rsidRPr="009725FD" w:rsidTr="009725FD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="005B5A6E">
              <w:rPr>
                <w:rFonts w:ascii="Times New Roman" w:hAnsi="Times New Roman" w:cs="Times New Roman"/>
                <w:sz w:val="28"/>
                <w:szCs w:val="28"/>
              </w:rPr>
              <w:t>Малокрасноярского</w:t>
            </w:r>
            <w:proofErr w:type="spellEnd"/>
            <w:proofErr w:type="gramEnd"/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Кыштовского</w:t>
            </w:r>
            <w:proofErr w:type="spellEnd"/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9725FD" w:rsidRPr="009725FD" w:rsidTr="009725FD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Целью Программы является </w:t>
            </w:r>
            <w:proofErr w:type="gramStart"/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паспортизация  автомобильных</w:t>
            </w:r>
            <w:proofErr w:type="gramEnd"/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дорог общего пользования местного значения  </w:t>
            </w:r>
            <w:proofErr w:type="spellStart"/>
            <w:r w:rsidR="005B5A6E">
              <w:rPr>
                <w:rFonts w:ascii="Times New Roman" w:hAnsi="Times New Roman" w:cs="Times New Roman"/>
                <w:sz w:val="28"/>
                <w:szCs w:val="28"/>
              </w:rPr>
              <w:t>Малокрасноярского</w:t>
            </w:r>
            <w:proofErr w:type="spellEnd"/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</w:tr>
      <w:tr w:rsidR="009725FD" w:rsidRPr="009725FD" w:rsidTr="009725FD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1.Паспортизация автомобильных дорог общего пользования местного </w:t>
            </w:r>
            <w:proofErr w:type="gramStart"/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 </w:t>
            </w:r>
            <w:proofErr w:type="spellStart"/>
            <w:r w:rsidR="005B5A6E">
              <w:rPr>
                <w:rFonts w:ascii="Times New Roman" w:hAnsi="Times New Roman" w:cs="Times New Roman"/>
                <w:sz w:val="28"/>
                <w:szCs w:val="28"/>
              </w:rPr>
              <w:t>Малокрасноярского</w:t>
            </w:r>
            <w:proofErr w:type="spellEnd"/>
            <w:proofErr w:type="gramEnd"/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Кыштовского</w:t>
            </w:r>
            <w:proofErr w:type="spellEnd"/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области.</w:t>
            </w:r>
          </w:p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2. Ведение реестра дорог местного значения общего пользования</w:t>
            </w:r>
          </w:p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3. Повышение уровня содержания и ремонта сети автомобильных дорог общего пользования для осуществления круглогодичного, бесперебойного и безопасного движения автомобильного транспорта.</w:t>
            </w:r>
          </w:p>
        </w:tc>
      </w:tr>
      <w:tr w:rsidR="009725FD" w:rsidRPr="009725FD" w:rsidTr="009725FD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5B5A6E">
              <w:rPr>
                <w:rFonts w:ascii="Times New Roman" w:hAnsi="Times New Roman" w:cs="Times New Roman"/>
                <w:sz w:val="28"/>
                <w:szCs w:val="28"/>
              </w:rPr>
              <w:t>Малокрасноярского</w:t>
            </w:r>
            <w:proofErr w:type="spellEnd"/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Кыштовского</w:t>
            </w:r>
            <w:proofErr w:type="spellEnd"/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9725FD" w:rsidRPr="009725FD" w:rsidTr="009725FD">
        <w:trPr>
          <w:trHeight w:val="93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</w:tr>
      <w:tr w:rsidR="009725FD" w:rsidRPr="009725FD" w:rsidTr="009725FD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составит </w:t>
            </w:r>
            <w:r w:rsidRPr="009725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D9F">
              <w:rPr>
                <w:rFonts w:ascii="Times New Roman" w:hAnsi="Times New Roman" w:cs="Times New Roman"/>
                <w:bCs/>
                <w:sz w:val="28"/>
                <w:szCs w:val="28"/>
              </w:rPr>
              <w:t>105 000</w:t>
            </w:r>
            <w:r w:rsidRPr="00481D9F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</w:p>
        </w:tc>
      </w:tr>
      <w:tr w:rsidR="009725FD" w:rsidRPr="009725FD" w:rsidTr="009725FD">
        <w:trPr>
          <w:trHeight w:val="274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·   паспортизация  дорог;  </w:t>
            </w:r>
          </w:p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·   установление необходимых видов и объемов дорожных работ, источников и размеров их финансирования</w:t>
            </w:r>
          </w:p>
        </w:tc>
      </w:tr>
    </w:tbl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iCs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>2. Характеристика  проблемы и обоснование необходимости ее решения программными методами.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725FD">
        <w:rPr>
          <w:rFonts w:ascii="Times New Roman" w:hAnsi="Times New Roman" w:cs="Times New Roman"/>
          <w:sz w:val="28"/>
          <w:szCs w:val="28"/>
        </w:rPr>
        <w:t>Дорожное хозяйство является одним из элементов транспортной инфраструктуры, который обеспечивает свободу передвижения граждан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целостность и единство экономического пространства.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 xml:space="preserve">Сеть муниципальных автомобильных дорог общего пользования местного значения </w:t>
      </w:r>
      <w:proofErr w:type="spellStart"/>
      <w:r w:rsidR="005B5A6E">
        <w:rPr>
          <w:rFonts w:ascii="Times New Roman" w:hAnsi="Times New Roman" w:cs="Times New Roman"/>
          <w:sz w:val="28"/>
          <w:szCs w:val="28"/>
        </w:rPr>
        <w:t>Малокрасноярского</w:t>
      </w:r>
      <w:proofErr w:type="spellEnd"/>
      <w:r w:rsidRPr="009725F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725FD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9725F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CC5D16">
        <w:rPr>
          <w:rFonts w:ascii="Times New Roman" w:hAnsi="Times New Roman" w:cs="Times New Roman"/>
          <w:sz w:val="28"/>
          <w:szCs w:val="28"/>
        </w:rPr>
        <w:t xml:space="preserve"> на 01.01.2019 </w:t>
      </w:r>
      <w:proofErr w:type="gramStart"/>
      <w:r w:rsidR="00CC5D16">
        <w:rPr>
          <w:rFonts w:ascii="Times New Roman" w:hAnsi="Times New Roman" w:cs="Times New Roman"/>
          <w:sz w:val="28"/>
          <w:szCs w:val="28"/>
        </w:rPr>
        <w:t>составляет  10</w:t>
      </w:r>
      <w:proofErr w:type="gramEnd"/>
      <w:r w:rsidR="00CC5D16">
        <w:rPr>
          <w:rFonts w:ascii="Times New Roman" w:hAnsi="Times New Roman" w:cs="Times New Roman"/>
          <w:sz w:val="28"/>
          <w:szCs w:val="28"/>
        </w:rPr>
        <w:t>,5 км:.  8,810</w:t>
      </w:r>
      <w:bookmarkStart w:id="0" w:name="_GoBack"/>
      <w:bookmarkEnd w:id="0"/>
      <w:r w:rsidRPr="009725FD">
        <w:rPr>
          <w:rFonts w:ascii="Times New Roman" w:hAnsi="Times New Roman" w:cs="Times New Roman"/>
          <w:sz w:val="28"/>
          <w:szCs w:val="28"/>
        </w:rPr>
        <w:t xml:space="preserve"> км – </w:t>
      </w:r>
      <w:proofErr w:type="gramStart"/>
      <w:r w:rsidRPr="009725FD">
        <w:rPr>
          <w:rFonts w:ascii="Times New Roman" w:hAnsi="Times New Roman" w:cs="Times New Roman"/>
          <w:sz w:val="28"/>
          <w:szCs w:val="28"/>
        </w:rPr>
        <w:t>имеют  грунтовое</w:t>
      </w:r>
      <w:proofErr w:type="gramEnd"/>
      <w:r w:rsidRPr="009725FD">
        <w:rPr>
          <w:rFonts w:ascii="Times New Roman" w:hAnsi="Times New Roman" w:cs="Times New Roman"/>
          <w:sz w:val="28"/>
          <w:szCs w:val="28"/>
        </w:rPr>
        <w:t xml:space="preserve"> покрытие, 0 км - асфальтовое п</w:t>
      </w:r>
      <w:r w:rsidR="005B5A6E">
        <w:rPr>
          <w:rFonts w:ascii="Times New Roman" w:hAnsi="Times New Roman" w:cs="Times New Roman"/>
          <w:sz w:val="28"/>
          <w:szCs w:val="28"/>
        </w:rPr>
        <w:t>окрытие, щебеночное покрытие – 1,690</w:t>
      </w:r>
      <w:r w:rsidRPr="009725FD">
        <w:rPr>
          <w:rFonts w:ascii="Times New Roman" w:hAnsi="Times New Roman" w:cs="Times New Roman"/>
          <w:sz w:val="28"/>
          <w:szCs w:val="28"/>
        </w:rPr>
        <w:t xml:space="preserve"> км. В настоящее время имеющаяся дорожная сеть требует  ремонта. Недооценка роли автомобильных дорог местного значения общего пользования  и отставание в развитии дорожной сети являются одной из причин экономических трудностей, слабого развития социальной инфраструктуры. Неудовлетворенность населения в низком качестве автодорог является причиной целого ряда негативных социальных последствий.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>3. Обоснование необходимости достижения целей</w:t>
      </w:r>
      <w:r w:rsidRPr="009725FD">
        <w:rPr>
          <w:rFonts w:ascii="Times New Roman" w:hAnsi="Times New Roman" w:cs="Times New Roman"/>
          <w:sz w:val="28"/>
          <w:szCs w:val="28"/>
        </w:rPr>
        <w:br/>
        <w:t>и задач программными методами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>Необходимость разработки муниципальной программы, направленной на решение  задач  по  паспортизации дорог обусловлена необходимостью внедрения программно-целевых методов бюджетного планирования. Реализация муниципальной целевой Программы позволит: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 xml:space="preserve">-определить обязательства по уровню содержания автомобильных дорог местного значения общего пользования и перспективам их развития; 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lastRenderedPageBreak/>
        <w:t>-установить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>-сформировать расходные обязательства по программным задачам, сконцентрировав финансовые ресурсы на реализации приоритетных направлений развития дорожного хозяйства.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>4. Цели и задачи Программы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 xml:space="preserve">Целью Программы </w:t>
      </w:r>
      <w:proofErr w:type="gramStart"/>
      <w:r w:rsidRPr="009725FD">
        <w:rPr>
          <w:rFonts w:ascii="Times New Roman" w:hAnsi="Times New Roman" w:cs="Times New Roman"/>
          <w:sz w:val="28"/>
          <w:szCs w:val="28"/>
        </w:rPr>
        <w:t>является  паспортизация</w:t>
      </w:r>
      <w:proofErr w:type="gramEnd"/>
      <w:r w:rsidRPr="009725FD">
        <w:rPr>
          <w:rFonts w:ascii="Times New Roman" w:hAnsi="Times New Roman" w:cs="Times New Roman"/>
          <w:sz w:val="28"/>
          <w:szCs w:val="28"/>
        </w:rPr>
        <w:t xml:space="preserve"> муниципальных автомобильных дорог местного значения общего  пользования </w:t>
      </w:r>
      <w:proofErr w:type="spellStart"/>
      <w:r w:rsidR="005B5A6E">
        <w:rPr>
          <w:rFonts w:ascii="Times New Roman" w:hAnsi="Times New Roman" w:cs="Times New Roman"/>
          <w:sz w:val="28"/>
          <w:szCs w:val="28"/>
        </w:rPr>
        <w:t>Малокрасноярского</w:t>
      </w:r>
      <w:proofErr w:type="spellEnd"/>
      <w:r w:rsidRPr="009725F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725FD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9725F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 xml:space="preserve">Достижение цели Программы будет осуществляться путем выполнения следующих задач; 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>- паспортизация  дорог;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 xml:space="preserve">- установление необходимых видов и объемов дорожных работ, источников и размеров их финансирования 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>5. Основные направления реализации Программы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725FD">
        <w:rPr>
          <w:rFonts w:ascii="Times New Roman" w:hAnsi="Times New Roman" w:cs="Times New Roman"/>
          <w:sz w:val="28"/>
          <w:szCs w:val="28"/>
          <w:u w:val="single"/>
        </w:rPr>
        <w:t>5.1.  Паспортизация дорог.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 xml:space="preserve">Паспортизация автодорог необходима для приведения технической документации в соответствии с действующими нормами и правилами по ее ведению. </w:t>
      </w:r>
      <w:proofErr w:type="gramStart"/>
      <w:r w:rsidRPr="009725FD">
        <w:rPr>
          <w:rFonts w:ascii="Times New Roman" w:hAnsi="Times New Roman" w:cs="Times New Roman"/>
          <w:sz w:val="28"/>
          <w:szCs w:val="28"/>
        </w:rPr>
        <w:t>Осуществление  работ</w:t>
      </w:r>
      <w:proofErr w:type="gramEnd"/>
      <w:r w:rsidRPr="009725FD">
        <w:rPr>
          <w:rFonts w:ascii="Times New Roman" w:hAnsi="Times New Roman" w:cs="Times New Roman"/>
          <w:sz w:val="28"/>
          <w:szCs w:val="28"/>
        </w:rPr>
        <w:t xml:space="preserve"> по диагностике автомобильных дорог производится в соответствии с правилами диагностики и оценки состояния автомобильных дорог ОДН 218.0.006-2002. Данная работа необходима для обследования, сбора и анализа информации о параметрах, характеристиках и условиях функционирования дорог и дорожных сооружений, наличия дефектов и причин их появления, характеристиках транспортных потоков и другой необходимой информации для оценки и прогноза состояния дорог и дорожных сооружений в процессе дальнейшей эксплуатации.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 xml:space="preserve">Цель данной работы состоит в оценке состояния автомобильных дорог. 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>График паспортизации, а так же планируемые  средства на выполнение работ по   паспортизации автомобильных дорог приведены в таблице 1.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25FD" w:rsidRDefault="009725FD" w:rsidP="009725F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725FD" w:rsidRDefault="009725FD" w:rsidP="009725F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9725FD" w:rsidRPr="009725FD" w:rsidRDefault="009725FD" w:rsidP="009725F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725FD" w:rsidRPr="009725FD" w:rsidRDefault="009725FD" w:rsidP="009725FD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>График паспортизации, а так же планируемые  средства на выполнение работ по   паспортизации автомобильных дорог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1354"/>
        <w:gridCol w:w="1276"/>
        <w:gridCol w:w="1625"/>
        <w:gridCol w:w="1701"/>
      </w:tblGrid>
      <w:tr w:rsidR="009725FD" w:rsidRPr="009725FD" w:rsidTr="00481D9F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Наименование дороги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Протяженность (км.)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Технические характеристики дороги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работ (тыс. </w:t>
            </w:r>
            <w:proofErr w:type="spellStart"/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725FD" w:rsidRPr="009725FD" w:rsidTr="00481D9F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725FD" w:rsidRPr="009725FD" w:rsidTr="00481D9F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9725FD" w:rsidRPr="009725FD" w:rsidTr="00481D9F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FD" w:rsidRPr="009725FD" w:rsidRDefault="007D0A37" w:rsidP="009725FD">
            <w:pPr>
              <w:pStyle w:val="a6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А/ дорога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ул.Береговая</w:t>
            </w:r>
            <w:proofErr w:type="spellEnd"/>
          </w:p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Тех. паспорт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7D0A37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1,962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481D9F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5FD" w:rsidRPr="009725FD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62551E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  <w:r w:rsidR="00481D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620</w:t>
            </w:r>
            <w:r w:rsidR="009725FD" w:rsidRPr="009725FD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  <w:tr w:rsidR="009725FD" w:rsidRPr="009725FD" w:rsidTr="00481D9F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7D0A37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А/дорога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ул.Зелёная</w:t>
            </w:r>
            <w:proofErr w:type="spellEnd"/>
            <w:r w:rsidR="009725FD"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Тех. паспорт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8D6B7A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0,640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грунт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62551E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481D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400</w:t>
            </w:r>
            <w:r w:rsidR="009725FD" w:rsidRPr="009725FD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  <w:tr w:rsidR="009725FD" w:rsidRPr="009725FD" w:rsidTr="00481D9F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6E58E4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А/дорога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Тех. паспорт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6E58E4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0,607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грунт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481D9F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6 070</w:t>
            </w:r>
            <w:r w:rsidR="009725FD" w:rsidRPr="009725FD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  <w:tr w:rsidR="009725FD" w:rsidRPr="009725FD" w:rsidTr="00481D9F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FD" w:rsidRPr="009725FD" w:rsidRDefault="006E58E4" w:rsidP="009725FD">
            <w:pPr>
              <w:pStyle w:val="a6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А/дорога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ул.Горская</w:t>
            </w:r>
            <w:proofErr w:type="spellEnd"/>
          </w:p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Тех. паспорт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6E58E4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0,818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481D9F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725FD" w:rsidRPr="009725FD">
              <w:rPr>
                <w:rFonts w:ascii="Times New Roman" w:hAnsi="Times New Roman" w:cs="Times New Roman"/>
                <w:sz w:val="28"/>
                <w:szCs w:val="28"/>
              </w:rPr>
              <w:t>рунт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щебень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481D9F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8 180</w:t>
            </w:r>
            <w:r w:rsidR="009725FD" w:rsidRPr="009725FD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  <w:tr w:rsidR="009725FD" w:rsidRPr="009725FD" w:rsidTr="00481D9F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FD" w:rsidRPr="009725FD" w:rsidRDefault="006E58E4" w:rsidP="009725FD">
            <w:pPr>
              <w:pStyle w:val="a6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/дорога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</w:p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Тех. паспорт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6E58E4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2,592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481D9F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725FD" w:rsidRPr="009725FD">
              <w:rPr>
                <w:rFonts w:ascii="Times New Roman" w:hAnsi="Times New Roman" w:cs="Times New Roman"/>
                <w:sz w:val="28"/>
                <w:szCs w:val="28"/>
              </w:rPr>
              <w:t>рунт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щебень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481D9F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25 920</w:t>
            </w:r>
            <w:r w:rsidR="009725FD" w:rsidRPr="009725FD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  <w:tr w:rsidR="009725FD" w:rsidRPr="009725FD" w:rsidTr="00481D9F">
        <w:trPr>
          <w:trHeight w:val="81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FD" w:rsidRPr="009725FD" w:rsidRDefault="006E58E4" w:rsidP="009725FD">
            <w:pPr>
              <w:pStyle w:val="a6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А/дорога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ул.Заречная</w:t>
            </w:r>
            <w:proofErr w:type="spellEnd"/>
          </w:p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Тех. паспорт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6E58E4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1,911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481D9F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481D9F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19 110</w:t>
            </w:r>
            <w:r w:rsidR="009725FD" w:rsidRPr="009725FD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  <w:tr w:rsidR="009725FD" w:rsidRPr="009725FD" w:rsidTr="00CC5D16">
        <w:trPr>
          <w:trHeight w:val="513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FD" w:rsidRPr="009725FD" w:rsidRDefault="006E58E4" w:rsidP="009725FD">
            <w:pPr>
              <w:pStyle w:val="a6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А/дорога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ул.Тарная</w:t>
            </w:r>
            <w:proofErr w:type="spellEnd"/>
          </w:p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Тех. паспорт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6E58E4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1,970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481D9F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725FD" w:rsidRPr="009725FD">
              <w:rPr>
                <w:rFonts w:ascii="Times New Roman" w:hAnsi="Times New Roman" w:cs="Times New Roman"/>
                <w:sz w:val="28"/>
                <w:szCs w:val="28"/>
              </w:rPr>
              <w:t>рунт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481D9F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19 700</w:t>
            </w:r>
            <w:r w:rsidR="009725FD" w:rsidRPr="009725FD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  <w:tr w:rsidR="009725FD" w:rsidRPr="009725FD" w:rsidTr="00481D9F">
        <w:trPr>
          <w:trHeight w:val="6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25FD" w:rsidRPr="009725FD" w:rsidRDefault="008D6B7A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10,5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25FD" w:rsidRPr="009725FD" w:rsidRDefault="00481D9F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105 000</w:t>
            </w:r>
            <w:r w:rsidR="009725FD" w:rsidRPr="009725FD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  <w:tr w:rsidR="009725FD" w:rsidRPr="009725FD" w:rsidTr="00481D9F"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iCs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A3BDE" w:rsidRPr="009725FD" w:rsidRDefault="000A3BDE" w:rsidP="009725FD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0A3BDE" w:rsidRPr="0097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25FD"/>
    <w:rsid w:val="0002798D"/>
    <w:rsid w:val="000A3BDE"/>
    <w:rsid w:val="00481D9F"/>
    <w:rsid w:val="005B5A6E"/>
    <w:rsid w:val="0062551E"/>
    <w:rsid w:val="006E58E4"/>
    <w:rsid w:val="007D0A37"/>
    <w:rsid w:val="008D6B7A"/>
    <w:rsid w:val="009725FD"/>
    <w:rsid w:val="00CC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82441-1D02-4680-B2D2-64986A35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9725F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9725FD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9725FD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uiPriority w:val="99"/>
    <w:qFormat/>
    <w:rsid w:val="009725F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s1">
    <w:name w:val="s1"/>
    <w:basedOn w:val="a0"/>
    <w:rsid w:val="009725FD"/>
    <w:rPr>
      <w:rFonts w:ascii="Times New Roman" w:hAnsi="Times New Roman" w:cs="Times New Roman" w:hint="default"/>
    </w:rPr>
  </w:style>
  <w:style w:type="paragraph" w:styleId="a6">
    <w:name w:val="No Spacing"/>
    <w:uiPriority w:val="1"/>
    <w:qFormat/>
    <w:rsid w:val="009725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7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dmitrieva_o</cp:lastModifiedBy>
  <cp:revision>7</cp:revision>
  <dcterms:created xsi:type="dcterms:W3CDTF">2019-10-31T05:09:00Z</dcterms:created>
  <dcterms:modified xsi:type="dcterms:W3CDTF">2019-10-31T08:21:00Z</dcterms:modified>
</cp:coreProperties>
</file>